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300F19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2F4A4E3BB524B18AB603E89FAB5F9D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FB3340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FB3340" w:rsidRPr="0052624E" w:rsidRDefault="00FB3340" w:rsidP="00FB3340">
            <w:pPr>
              <w:pStyle w:val="a6"/>
            </w:pPr>
          </w:p>
        </w:tc>
      </w:tr>
      <w:tr w:rsidR="00545F85" w:rsidRPr="00545F85" w:rsidTr="00300F19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2F4A4E3BB524B18AB603E89FAB5F9D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2624E" w:rsidRDefault="0052624E" w:rsidP="0052624E">
      <w:pPr>
        <w:pStyle w:val="1"/>
      </w:pPr>
      <w:r w:rsidRPr="0052624E">
        <w:t xml:space="preserve">Об утверждении Порядка принятия решения </w:t>
      </w:r>
    </w:p>
    <w:p w:rsidR="0052624E" w:rsidRDefault="0052624E" w:rsidP="0052624E">
      <w:pPr>
        <w:pStyle w:val="2"/>
      </w:pPr>
      <w:r>
        <w:t xml:space="preserve">об ограничении права на выезд из Российской Федерации </w:t>
      </w:r>
    </w:p>
    <w:p w:rsidR="0052624E" w:rsidRDefault="0052624E" w:rsidP="0052624E">
      <w:pPr>
        <w:pStyle w:val="2"/>
      </w:pPr>
      <w:r>
        <w:t xml:space="preserve">осведомленных в сведениях особой важности </w:t>
      </w:r>
    </w:p>
    <w:p w:rsidR="0052624E" w:rsidRDefault="0052624E" w:rsidP="0052624E">
      <w:pPr>
        <w:pStyle w:val="2"/>
      </w:pPr>
      <w:r>
        <w:t xml:space="preserve">или совершенно секретных сведениях сенаторов </w:t>
      </w:r>
    </w:p>
    <w:p w:rsidR="0052624E" w:rsidRDefault="0052624E" w:rsidP="0052624E">
      <w:pPr>
        <w:pStyle w:val="2"/>
      </w:pPr>
      <w:r>
        <w:t xml:space="preserve">Российской Федерации </w:t>
      </w:r>
    </w:p>
    <w:p w:rsidR="0052624E" w:rsidRDefault="0052624E" w:rsidP="0052624E">
      <w:pPr>
        <w:pStyle w:val="2"/>
      </w:pPr>
    </w:p>
    <w:p w:rsidR="0052624E" w:rsidRDefault="0052624E" w:rsidP="0052624E">
      <w:pPr>
        <w:pStyle w:val="2"/>
      </w:pPr>
    </w:p>
    <w:p w:rsidR="0052624E" w:rsidRDefault="0052624E" w:rsidP="0052624E">
      <w:pPr>
        <w:pStyle w:val="2"/>
      </w:pPr>
    </w:p>
    <w:p w:rsidR="0052624E" w:rsidRDefault="0052624E">
      <w:r>
        <w:t xml:space="preserve">В соответствии со статьей 15 Федерального закона </w:t>
      </w:r>
      <w:r>
        <w:br/>
        <w:t xml:space="preserve">"О порядке выезда из Российской Федерации и въезда </w:t>
      </w:r>
      <w:r w:rsidR="00DD3D0E">
        <w:br/>
      </w:r>
      <w:r>
        <w:t xml:space="preserve">в Российскую Федерацию"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52624E" w:rsidRDefault="0052624E"/>
    <w:p w:rsidR="0052624E" w:rsidRDefault="0052624E" w:rsidP="0052624E">
      <w:r>
        <w:t xml:space="preserve">1. Утвердить </w:t>
      </w:r>
      <w:r w:rsidR="00DD3D0E">
        <w:t xml:space="preserve">прилагаемый </w:t>
      </w:r>
      <w:r>
        <w:t xml:space="preserve">Порядок принятия решения </w:t>
      </w:r>
      <w:r w:rsidR="00DD3D0E">
        <w:br/>
      </w:r>
      <w:r>
        <w:t>об ограничении права на выезд из Российской Федерации осведомленных в сведениях особой важности или совершенно секретных сведениях сенаторов Российской Федерации.</w:t>
      </w:r>
    </w:p>
    <w:p w:rsidR="0052624E" w:rsidRDefault="0052624E" w:rsidP="0052624E">
      <w:r>
        <w:t>2. Настоящее постановление вступает в силу со дня его принятия.</w:t>
      </w:r>
    </w:p>
    <w:p w:rsidR="0052624E" w:rsidRDefault="0052624E" w:rsidP="0052624E"/>
    <w:p w:rsidR="00D243F6" w:rsidRDefault="00D243F6" w:rsidP="0052624E"/>
    <w:p w:rsidR="0052624E" w:rsidRDefault="0052624E" w:rsidP="0052624E"/>
    <w:p w:rsidR="00D243F6" w:rsidRDefault="00D243F6" w:rsidP="00D243F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D243F6" w:rsidRDefault="00D243F6" w:rsidP="0052624E"/>
    <w:p w:rsidR="00D243F6" w:rsidRDefault="00D243F6" w:rsidP="00C87FBE">
      <w:pPr>
        <w:pStyle w:val="ac"/>
      </w:pPr>
      <w:r>
        <w:t>Москва</w:t>
      </w:r>
      <w:r>
        <w:br/>
        <w:t>19 декабря 2025 года</w:t>
      </w:r>
    </w:p>
    <w:p w:rsidR="00D243F6" w:rsidRPr="00D243F6" w:rsidRDefault="00D243F6" w:rsidP="00D243F6">
      <w:pPr>
        <w:pStyle w:val="ac"/>
      </w:pPr>
      <w:r>
        <w:t>№ 636-СФ</w:t>
      </w:r>
    </w:p>
    <w:sectPr w:rsidR="00D243F6" w:rsidRPr="00D243F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BF4" w:rsidRDefault="006A2BF4">
      <w:pPr>
        <w:spacing w:line="240" w:lineRule="auto"/>
      </w:pPr>
      <w:r>
        <w:separator/>
      </w:r>
    </w:p>
  </w:endnote>
  <w:endnote w:type="continuationSeparator" w:id="0">
    <w:p w:rsidR="006A2BF4" w:rsidRDefault="006A2B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96897DC-CF7B-471F-B37C-C77023AE30F1}"/>
    <w:embedBold r:id="rId2" w:fontKey="{444C5CF7-4D7C-40D2-809E-E6EB5F79A46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F1BD578-0F61-4922-BB91-4F96DB70087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40E9" w:rsidRDefault="000B40E9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243F6">
      <w:rPr>
        <w:noProof/>
      </w:rPr>
      <w:t>sa10435.docx</w:t>
    </w:r>
    <w:r>
      <w:rPr>
        <w:noProof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instrText xml:space="preserve"> DATE \@ "dd.MM.yy" </w:instrText>
    </w:r>
    <w:r>
      <w:rPr>
        <w:lang w:val="en-US"/>
      </w:rPr>
      <w:fldChar w:fldCharType="separate"/>
    </w:r>
    <w:r w:rsidR="002B4292">
      <w:rPr>
        <w:noProof/>
      </w:rPr>
      <w:t>18.12.25</w:t>
    </w:r>
    <w:r>
      <w:rPr>
        <w:lang w:val="en-US"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rPr>
        <w:lang w:val="en-US"/>
      </w:rPr>
      <w:instrText xml:space="preserve"> USERINITIALS  \* MERGEFORMAT </w:instrText>
    </w:r>
    <w:r>
      <w:rPr>
        <w:lang w:val="en-US"/>
      </w:rPr>
      <w:fldChar w:fldCharType="separate"/>
    </w:r>
    <w:r w:rsidR="00D243F6">
      <w:rPr>
        <w:noProof/>
        <w:lang w:val="en-US"/>
      </w:rPr>
      <w:t>645</w:t>
    </w:r>
    <w:r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40E9" w:rsidRPr="00AA2B35" w:rsidRDefault="000B40E9" w:rsidP="00AA2B3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243F6">
      <w:rPr>
        <w:noProof/>
      </w:rPr>
      <w:t>sa10435.docx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243F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BF4" w:rsidRDefault="006A2BF4">
      <w:pPr>
        <w:spacing w:line="240" w:lineRule="auto"/>
      </w:pPr>
      <w:r>
        <w:separator/>
      </w:r>
    </w:p>
  </w:footnote>
  <w:footnote w:type="continuationSeparator" w:id="0">
    <w:p w:rsidR="006A2BF4" w:rsidRDefault="006A2BF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40E9" w:rsidRDefault="000B40E9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243F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D72"/>
    <w:rsid w:val="000A7D72"/>
    <w:rsid w:val="000B40E9"/>
    <w:rsid w:val="000D3F67"/>
    <w:rsid w:val="001057BD"/>
    <w:rsid w:val="00186871"/>
    <w:rsid w:val="00205211"/>
    <w:rsid w:val="002623D0"/>
    <w:rsid w:val="002A1E3D"/>
    <w:rsid w:val="002B4292"/>
    <w:rsid w:val="002B772D"/>
    <w:rsid w:val="002C05DD"/>
    <w:rsid w:val="00300F19"/>
    <w:rsid w:val="003114B9"/>
    <w:rsid w:val="003273F1"/>
    <w:rsid w:val="0035125E"/>
    <w:rsid w:val="00423816"/>
    <w:rsid w:val="004A68AB"/>
    <w:rsid w:val="00505068"/>
    <w:rsid w:val="0052624E"/>
    <w:rsid w:val="00545F85"/>
    <w:rsid w:val="005B2AEB"/>
    <w:rsid w:val="006A2BF4"/>
    <w:rsid w:val="00714B7B"/>
    <w:rsid w:val="00720496"/>
    <w:rsid w:val="00723EF8"/>
    <w:rsid w:val="0078182C"/>
    <w:rsid w:val="00885B74"/>
    <w:rsid w:val="00910EF7"/>
    <w:rsid w:val="00997F4C"/>
    <w:rsid w:val="00A5646C"/>
    <w:rsid w:val="00A82E08"/>
    <w:rsid w:val="00AA2B35"/>
    <w:rsid w:val="00AA344E"/>
    <w:rsid w:val="00B07D98"/>
    <w:rsid w:val="00B30B27"/>
    <w:rsid w:val="00B33546"/>
    <w:rsid w:val="00B67711"/>
    <w:rsid w:val="00CF27C2"/>
    <w:rsid w:val="00CF731B"/>
    <w:rsid w:val="00D243F6"/>
    <w:rsid w:val="00D408BD"/>
    <w:rsid w:val="00DA769E"/>
    <w:rsid w:val="00DD3D0E"/>
    <w:rsid w:val="00DE1612"/>
    <w:rsid w:val="00E02685"/>
    <w:rsid w:val="00E30BBD"/>
    <w:rsid w:val="00F178A8"/>
    <w:rsid w:val="00F21BB0"/>
    <w:rsid w:val="00F9160B"/>
    <w:rsid w:val="00FB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AEE436-2FDF-4A6D-B1BD-6FB0560DB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87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2F4A4E3BB524B18AB603E89FAB5F9D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E05F109-B1A9-4525-B1FD-1AC02EF69B09}"/>
      </w:docPartPr>
      <w:docPartBody>
        <w:p w:rsidR="006C0A63" w:rsidRDefault="006C0A63">
          <w:pPr>
            <w:pStyle w:val="92F4A4E3BB524B18AB603E89FAB5F9D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A63"/>
    <w:rsid w:val="000F1A6B"/>
    <w:rsid w:val="006C0A63"/>
    <w:rsid w:val="00835130"/>
    <w:rsid w:val="00C4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2F4A4E3BB524B18AB603E89FAB5F9D5">
    <w:name w:val="92F4A4E3BB524B18AB603E89FAB5F9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33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Управление государственной службы и кадров</dc:subject>
  <dc:creator>Заказчик - Ростопчина+</dc:creator>
  <cp:keywords/>
  <dc:description>SA20.11.2025 SA20.11.2025 DE25.11.2025 DE25.11.2025 QA02.12.2025 EQ09.12.2025 DE09.12.2025 AM18.12.2025 AM18.12.2025 </dc:description>
  <cp:lastModifiedBy>Жарков М.А.</cp:lastModifiedBy>
  <cp:revision>11</cp:revision>
  <cp:lastPrinted>2025-12-18T09:39:00Z</cp:lastPrinted>
  <dcterms:created xsi:type="dcterms:W3CDTF">2025-11-20T07:32:00Z</dcterms:created>
  <dcterms:modified xsi:type="dcterms:W3CDTF">2025-12-18T13:22:00Z</dcterms:modified>
</cp:coreProperties>
</file>